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EA26971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6814B3">
            <w:rPr>
              <w:rFonts w:ascii="Calibri" w:hAnsi="Calibri" w:cs="Calibri"/>
              <w:sz w:val="40"/>
              <w:szCs w:val="28"/>
            </w:rPr>
            <w:t>Kommunstyrelsens extra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3A615088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6814B3">
            <w:t>Kommunstyrelsens extra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6814B3">
            <w:t>tisdag 29 oktober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6814B3">
            <w:t>13:00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6814B3">
            <w:t>Ljungarummet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46"/>
            <w:gridCol w:w="4466"/>
            <w:gridCol w:w="653"/>
            <w:gridCol w:w="1123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B649B5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2FB64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705BB7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7B75D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022DDD9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A8111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A4EAA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CA410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37CCB07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9AFCA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AF30D" w14:textId="77777777" w:rsidR="002D0A5B" w:rsidRPr="00A4480A" w:rsidRDefault="002D0A5B" w:rsidP="00FD0AB9">
                <w:r>
                  <w:t>Nulägesrapport- ekonomi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AB118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7131C2D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B0DE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0A7F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E7804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6D2A4E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CAD2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5AFB73" w14:textId="77777777" w:rsidR="002D0A5B" w:rsidRPr="00A4480A" w:rsidRDefault="002D0A5B" w:rsidP="00FD0AB9">
                <w:r>
                  <w:t>Effektiviseringsuppdrag inom gymnasieskola inte genomförbart med ny huvudman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D152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2024/280</w:t>
                </w:r>
              </w:p>
            </w:tc>
          </w:tr>
          <w:tr w:rsidR="002D0A5B" w:rsidRPr="00A4480A" w14:paraId="3071138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0E3E2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2B255" w14:textId="77777777" w:rsidR="002D0A5B" w:rsidRPr="00A4480A" w:rsidRDefault="002D0A5B" w:rsidP="00FD0AB9">
                <w:r>
                  <w:t>Kommunal skattesats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305D1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2024/306</w:t>
                </w:r>
              </w:p>
            </w:tc>
          </w:tr>
          <w:tr w:rsidR="002D0A5B" w:rsidRPr="006553A4" w14:paraId="1406ECC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5F9E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0FC0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205D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AD129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5BEA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5F9690" w14:textId="77777777" w:rsidR="002D0A5B" w:rsidRPr="00A4480A" w:rsidRDefault="002D0A5B" w:rsidP="00FD0AB9">
                <w:r>
                  <w:t>Förslag till revidering av vattenskyddsområde med tillhörande skyddsföreskrifter för vattentäkten i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FC4E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2024/302</w:t>
                </w:r>
              </w:p>
            </w:tc>
          </w:tr>
          <w:tr w:rsidR="002D0A5B" w:rsidRPr="00A4480A" w14:paraId="0187463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603C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C261C" w14:textId="77777777" w:rsidR="002D0A5B" w:rsidRPr="00A4480A" w:rsidRDefault="002D0A5B" w:rsidP="00FD0AB9">
                <w:r>
                  <w:t>Uppdragsflytt från Sävsjö näringsliv AB till kultur-och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8EF62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2024/247</w:t>
                </w:r>
              </w:p>
            </w:tc>
          </w:tr>
          <w:tr w:rsidR="002D0A5B" w:rsidRPr="00A4480A" w14:paraId="334AE63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D56F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F0BCA" w14:textId="77777777" w:rsidR="002D0A5B" w:rsidRPr="00A4480A" w:rsidRDefault="002D0A5B" w:rsidP="00FD0AB9">
                <w:r>
                  <w:t>Remiss- Nätt och jämnt - Likvärdighet och effektivitet i kommunsektorn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142E8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2024/207</w:t>
                </w:r>
              </w:p>
            </w:tc>
          </w:tr>
          <w:tr w:rsidR="002D0A5B" w:rsidRPr="006553A4" w14:paraId="1300C56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6D88C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5A6E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8150A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D420E3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0ED7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C38051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1E8E3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CF4D78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52019852" w:rsidR="00E929E3" w:rsidRDefault="006814B3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5806B8A1" w:rsidR="00E929E3" w:rsidRDefault="006814B3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E174" w14:textId="77777777" w:rsidR="0031504F" w:rsidRPr="00855A01" w:rsidRDefault="0031504F" w:rsidP="00EC7631">
      <w:r w:rsidRPr="00855A01">
        <w:separator/>
      </w:r>
    </w:p>
    <w:p w14:paraId="4F6C04AB" w14:textId="77777777" w:rsidR="0031504F" w:rsidRPr="00855A01" w:rsidRDefault="0031504F" w:rsidP="00EC7631"/>
  </w:endnote>
  <w:endnote w:type="continuationSeparator" w:id="0">
    <w:p w14:paraId="4599DFE4" w14:textId="77777777" w:rsidR="0031504F" w:rsidRPr="00855A01" w:rsidRDefault="0031504F" w:rsidP="00EC7631">
      <w:r w:rsidRPr="00855A01">
        <w:continuationSeparator/>
      </w:r>
    </w:p>
    <w:p w14:paraId="3B2F1036" w14:textId="77777777" w:rsidR="0031504F" w:rsidRPr="00855A01" w:rsidRDefault="0031504F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2512" w14:textId="77777777" w:rsidR="0031504F" w:rsidRPr="00855A01" w:rsidRDefault="0031504F" w:rsidP="00EC7631">
      <w:r w:rsidRPr="00855A01">
        <w:separator/>
      </w:r>
    </w:p>
    <w:p w14:paraId="0792EDA6" w14:textId="77777777" w:rsidR="0031504F" w:rsidRPr="00855A01" w:rsidRDefault="0031504F" w:rsidP="00EC7631"/>
  </w:footnote>
  <w:footnote w:type="continuationSeparator" w:id="0">
    <w:p w14:paraId="47EA3DFF" w14:textId="77777777" w:rsidR="0031504F" w:rsidRPr="00855A01" w:rsidRDefault="0031504F" w:rsidP="00EC7631">
      <w:r w:rsidRPr="00855A01">
        <w:continuationSeparator/>
      </w:r>
    </w:p>
    <w:p w14:paraId="00592BEB" w14:textId="77777777" w:rsidR="0031504F" w:rsidRPr="00855A01" w:rsidRDefault="0031504F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1504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814B3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4D78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8D315A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Kommunstyrelsens extra beredande</DecisionAuthority.Name>
  <Dayname>tisdag</Dayname>
  <DatePart>2024-10-29</DatePart>
  <DateAndLocation>2024-10-29 - Ljungarummet</DateAndLocation>
  <DateDay>tisdag 29 oktober 2024</DateDay>
  <DateMonth>29 oktober 2024</DateMonth>
  <DiaCode/>
  <DiaNr/>
  <WhereToStore/>
  <Approver1/>
  <Approver2/>
  <ApproveLocationAndDatetime> </ApproveLocationAndDatetime>
  <Note/>
  <Chairman>Therese Petersson (KD)</Chairman>
  <DecisionParagraphs/>
  <Location>Ljungarummet</Location>
  <LocationAndTime>Ljungarummet 13:00</LocationAndTime>
  <SecretaryEmail/>
  <SecretaryName>Laura Habib</SecretaryName>
  <SecretaryPhone>0382-152 04</SecretaryPhone>
  <ApproverSign/>
  <TakeDownDate/>
  <TimePart>13:00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978</Characters>
  <Application>Microsoft Office Word</Application>
  <DocSecurity>4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2024-10-23T11:33:00Z</dcterms:created>
  <dcterms:modified xsi:type="dcterms:W3CDTF">2024-10-23T11:33:00Z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c087e84d-6c7c-40a7-8437-5d0c1348b017</vt:lpwstr>
  </property>
</Properties>
</file>